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F10F28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F10F28">
        <w:rPr>
          <w:rFonts w:ascii="仿宋" w:eastAsia="仿宋" w:hAnsi="仿宋" w:hint="eastAsia"/>
          <w:b/>
          <w:sz w:val="36"/>
          <w:szCs w:val="36"/>
        </w:rPr>
        <w:t>720ASEEL电气成套柜采购项目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F10F28" w:rsidRPr="00F10F28">
        <w:rPr>
          <w:rFonts w:ascii="仿宋" w:eastAsia="仿宋" w:hAnsi="仿宋" w:hint="eastAsia"/>
          <w:sz w:val="28"/>
          <w:szCs w:val="28"/>
        </w:rPr>
        <w:t>720ASEEL电气成套柜采购项目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F10F28" w:rsidRPr="00F10F28">
        <w:rPr>
          <w:rFonts w:ascii="仿宋" w:eastAsia="仿宋" w:hAnsi="仿宋" w:hint="eastAsia"/>
          <w:sz w:val="28"/>
          <w:szCs w:val="28"/>
        </w:rPr>
        <w:t>720ASEEL电气成套柜采购项目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EA4519">
        <w:rPr>
          <w:rFonts w:ascii="仿宋" w:eastAsia="仿宋" w:hAnsi="仿宋" w:hint="eastAsia"/>
          <w:sz w:val="28"/>
          <w:szCs w:val="28"/>
        </w:rPr>
        <w:t>4</w:t>
      </w:r>
      <w:r w:rsidR="00F10F28">
        <w:rPr>
          <w:rFonts w:ascii="仿宋" w:eastAsia="仿宋" w:hAnsi="仿宋" w:hint="eastAsia"/>
          <w:sz w:val="28"/>
          <w:szCs w:val="28"/>
        </w:rPr>
        <w:t>38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F10F28" w:rsidRPr="00F10F28">
        <w:rPr>
          <w:rFonts w:ascii="仿宋" w:eastAsia="仿宋" w:hAnsi="仿宋" w:hint="eastAsia"/>
          <w:sz w:val="28"/>
          <w:szCs w:val="28"/>
        </w:rPr>
        <w:t>长沙市中泰自动化科技有限公司</w:t>
      </w:r>
      <w:r w:rsidR="00EA4519">
        <w:rPr>
          <w:rFonts w:ascii="仿宋" w:eastAsia="仿宋" w:hAnsi="仿宋" w:hint="eastAsia"/>
          <w:sz w:val="28"/>
          <w:szCs w:val="28"/>
        </w:rPr>
        <w:t>最终</w:t>
      </w:r>
      <w:r w:rsidR="00631DFF">
        <w:rPr>
          <w:rFonts w:ascii="仿宋" w:eastAsia="仿宋" w:hAnsi="仿宋" w:hint="eastAsia"/>
          <w:sz w:val="28"/>
          <w:szCs w:val="28"/>
        </w:rPr>
        <w:t>以总分</w:t>
      </w:r>
      <w:r w:rsidR="00F10F28">
        <w:rPr>
          <w:rFonts w:ascii="仿宋" w:eastAsia="仿宋" w:hAnsi="仿宋" w:hint="eastAsia"/>
          <w:sz w:val="28"/>
          <w:szCs w:val="28"/>
        </w:rPr>
        <w:t>300</w:t>
      </w:r>
      <w:r w:rsidR="00631DFF">
        <w:rPr>
          <w:rFonts w:ascii="仿宋" w:eastAsia="仿宋" w:hAnsi="仿宋" w:hint="eastAsia"/>
          <w:sz w:val="28"/>
          <w:szCs w:val="28"/>
        </w:rPr>
        <w:t>分被评为</w:t>
      </w:r>
      <w:r w:rsidR="00ED3464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164199">
        <w:rPr>
          <w:rFonts w:ascii="仿宋" w:eastAsia="仿宋" w:hAnsi="仿宋" w:hint="eastAsia"/>
          <w:sz w:val="28"/>
          <w:szCs w:val="28"/>
        </w:rPr>
        <w:t>含</w:t>
      </w:r>
      <w:r w:rsidR="00997161">
        <w:rPr>
          <w:rFonts w:ascii="仿宋" w:eastAsia="仿宋" w:hAnsi="仿宋" w:hint="eastAsia"/>
          <w:sz w:val="28"/>
          <w:szCs w:val="28"/>
        </w:rPr>
        <w:t>税预中标金额为人民币</w:t>
      </w:r>
      <w:r w:rsidR="00F10F28">
        <w:rPr>
          <w:rFonts w:ascii="仿宋" w:eastAsia="仿宋" w:hAnsi="仿宋" w:hint="eastAsia"/>
          <w:sz w:val="28"/>
          <w:szCs w:val="28"/>
        </w:rPr>
        <w:t>陆拾叁</w:t>
      </w:r>
      <w:r w:rsidR="00997161">
        <w:rPr>
          <w:rFonts w:ascii="仿宋" w:eastAsia="仿宋" w:hAnsi="仿宋" w:hint="eastAsia"/>
          <w:sz w:val="28"/>
          <w:szCs w:val="28"/>
        </w:rPr>
        <w:t>万</w:t>
      </w:r>
      <w:r w:rsidR="00F10F28">
        <w:rPr>
          <w:rFonts w:ascii="仿宋" w:eastAsia="仿宋" w:hAnsi="仿宋" w:hint="eastAsia"/>
          <w:sz w:val="28"/>
          <w:szCs w:val="28"/>
        </w:rPr>
        <w:t>玖</w:t>
      </w:r>
      <w:r w:rsidR="0027502B">
        <w:rPr>
          <w:rFonts w:ascii="仿宋" w:eastAsia="仿宋" w:hAnsi="仿宋" w:hint="eastAsia"/>
          <w:sz w:val="28"/>
          <w:szCs w:val="28"/>
        </w:rPr>
        <w:t>仟</w:t>
      </w:r>
      <w:r w:rsidR="00F10F28">
        <w:rPr>
          <w:rFonts w:ascii="仿宋" w:eastAsia="仿宋" w:hAnsi="仿宋" w:hint="eastAsia"/>
          <w:sz w:val="28"/>
          <w:szCs w:val="28"/>
        </w:rPr>
        <w:t>捌佰</w:t>
      </w:r>
      <w:r w:rsidR="00997161">
        <w:rPr>
          <w:rFonts w:ascii="仿宋" w:eastAsia="仿宋" w:hAnsi="仿宋" w:hint="eastAsia"/>
          <w:sz w:val="28"/>
          <w:szCs w:val="28"/>
        </w:rPr>
        <w:t>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F10F28">
        <w:rPr>
          <w:rFonts w:ascii="仿宋" w:eastAsia="仿宋" w:hAnsi="仿宋" w:hint="eastAsia"/>
          <w:sz w:val="28"/>
          <w:szCs w:val="28"/>
        </w:rPr>
        <w:t>63.98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F10F2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F10F28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2D18E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2D18E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10F2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18EC"/>
    <w:rsid w:val="002D408E"/>
    <w:rsid w:val="002D67C3"/>
    <w:rsid w:val="002D7A6A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0472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3985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A451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0F2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3FE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DE7570-0CD0-4061-84F0-B294EB81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2021-09-09T00:03:00Z</dcterms:created>
  <dcterms:modified xsi:type="dcterms:W3CDTF">2021-09-09T00:07:00Z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