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项目编号：HGCGD2206</w:t>
      </w:r>
      <w:r>
        <w:rPr>
          <w:rFonts w:hint="eastAsia" w:ascii="仿宋" w:hAnsi="仿宋" w:eastAsia="仿宋" w:cs="仿宋"/>
          <w:sz w:val="28"/>
          <w:szCs w:val="28"/>
          <w:lang w:val="en-US" w:eastAsia="zh-CN"/>
        </w:rPr>
        <w:t>5</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5月五金日杂</w:t>
      </w:r>
      <w:r>
        <w:rPr>
          <w:rFonts w:hint="eastAsia" w:ascii="仿宋" w:hAnsi="仿宋" w:eastAsia="仿宋" w:cs="仿宋"/>
          <w:sz w:val="28"/>
          <w:szCs w:val="28"/>
        </w:rPr>
        <w:t>类采购项目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 xml:space="preserve">上午9:30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p>
      <w:pPr>
        <w:snapToGrid w:val="0"/>
        <w:spacing w:line="440" w:lineRule="exact"/>
        <w:rPr>
          <w:rFonts w:hint="eastAsia" w:ascii="仿宋" w:hAnsi="仿宋" w:eastAsia="仿宋" w:cs="仿宋"/>
          <w:sz w:val="28"/>
          <w:szCs w:val="28"/>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83F0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2022-05-23T09:37:29Z</dcterms:created>
  <dc:creator>Administrator</dc:creator>
  <cp:lastModifiedBy>Administrator</cp:lastModifiedBy>
  <dcterms:modified xsi:type="dcterms:W3CDTF">2022-05-23T09:38:18Z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783E6FCC2659401780CACCE336F83A0B</vt:lpwstr>
  </property>
</Properties>
</file>